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28" w:rsidRPr="00064846" w:rsidRDefault="005F4F28" w:rsidP="00093A49">
      <w:pPr>
        <w:ind w:left="4248"/>
        <w:jc w:val="both"/>
        <w:rPr>
          <w:rStyle w:val="Normal"/>
          <w:rFonts w:ascii="Life L2" w:hAnsi="Life L2"/>
          <w:b/>
          <w:sz w:val="22"/>
          <w:szCs w:val="22"/>
        </w:rPr>
      </w:pPr>
      <w:bookmarkStart w:id="0" w:name="_GoBack"/>
      <w:bookmarkEnd w:id="0"/>
    </w:p>
    <w:p w:rsidR="005F4F28" w:rsidRPr="00064846" w:rsidRDefault="005F4F28" w:rsidP="00093A49">
      <w:pPr>
        <w:ind w:left="4248"/>
        <w:jc w:val="both"/>
        <w:rPr>
          <w:rStyle w:val="Normal"/>
          <w:rFonts w:ascii="Life L2" w:hAnsi="Life L2"/>
          <w:b/>
          <w:sz w:val="22"/>
          <w:szCs w:val="22"/>
        </w:rPr>
      </w:pPr>
    </w:p>
    <w:p w:rsidR="00093A49" w:rsidRPr="00064846" w:rsidRDefault="00093A49" w:rsidP="00093A49">
      <w:pPr>
        <w:ind w:left="4248"/>
        <w:jc w:val="both"/>
        <w:rPr>
          <w:rFonts w:ascii="Life L2" w:hAnsi="Life L2" w:cs="Arial"/>
          <w:b/>
          <w:sz w:val="22"/>
          <w:szCs w:val="22"/>
        </w:rPr>
      </w:pPr>
      <w:r w:rsidRPr="00064846">
        <w:rPr>
          <w:rStyle w:val="Normal"/>
          <w:rFonts w:ascii="Life L2" w:hAnsi="Life L2"/>
          <w:b/>
          <w:sz w:val="22"/>
          <w:szCs w:val="22"/>
        </w:rPr>
        <w:t>CROATIAN NATIONAL BANK</w:t>
      </w:r>
    </w:p>
    <w:p w:rsidR="00093A49" w:rsidRPr="00064846" w:rsidRDefault="00093A49" w:rsidP="00093A49">
      <w:pPr>
        <w:ind w:left="4248"/>
        <w:jc w:val="both"/>
        <w:rPr>
          <w:rFonts w:ascii="Life L2" w:hAnsi="Life L2" w:cs="Arial"/>
          <w:b/>
          <w:sz w:val="22"/>
          <w:szCs w:val="22"/>
        </w:rPr>
      </w:pPr>
      <w:r w:rsidRPr="00064846">
        <w:rPr>
          <w:rStyle w:val="Normal"/>
          <w:rFonts w:ascii="Life L2" w:hAnsi="Life L2"/>
          <w:b/>
          <w:sz w:val="22"/>
          <w:szCs w:val="22"/>
        </w:rPr>
        <w:t>Prudential Regulation and Supervision Area</w:t>
      </w:r>
    </w:p>
    <w:p w:rsidR="00093A49" w:rsidRPr="00064846" w:rsidRDefault="00093A49" w:rsidP="00093A49">
      <w:pPr>
        <w:ind w:left="4248"/>
        <w:jc w:val="both"/>
        <w:rPr>
          <w:rFonts w:ascii="Life L2" w:hAnsi="Life L2" w:cs="Arial"/>
          <w:b/>
          <w:sz w:val="22"/>
          <w:szCs w:val="22"/>
        </w:rPr>
      </w:pPr>
      <w:r w:rsidRPr="00064846">
        <w:rPr>
          <w:rStyle w:val="Normal"/>
          <w:rFonts w:ascii="Life L2" w:hAnsi="Life L2"/>
          <w:b/>
          <w:sz w:val="22"/>
          <w:szCs w:val="22"/>
        </w:rPr>
        <w:t>Trg hrvatskih velikana 3</w:t>
      </w:r>
    </w:p>
    <w:p w:rsidR="00093A49" w:rsidRPr="00064846" w:rsidRDefault="00093A49" w:rsidP="00093A49">
      <w:pPr>
        <w:ind w:left="4248"/>
        <w:jc w:val="both"/>
        <w:rPr>
          <w:rFonts w:ascii="Life L2" w:hAnsi="Life L2" w:cs="Arial"/>
          <w:b/>
          <w:sz w:val="22"/>
          <w:szCs w:val="22"/>
        </w:rPr>
      </w:pPr>
      <w:proofErr w:type="gramStart"/>
      <w:r w:rsidRPr="00064846">
        <w:rPr>
          <w:rStyle w:val="Normal"/>
          <w:rFonts w:ascii="Life L2" w:hAnsi="Life L2"/>
          <w:b/>
          <w:sz w:val="22"/>
          <w:szCs w:val="22"/>
        </w:rPr>
        <w:t>10000</w:t>
      </w:r>
      <w:proofErr w:type="gramEnd"/>
      <w:r w:rsidRPr="00064846">
        <w:rPr>
          <w:rStyle w:val="Normal"/>
          <w:rFonts w:ascii="Life L2" w:hAnsi="Life L2"/>
          <w:b/>
          <w:sz w:val="22"/>
          <w:szCs w:val="22"/>
        </w:rPr>
        <w:t xml:space="preserve"> Zagreb</w:t>
      </w:r>
    </w:p>
    <w:p w:rsidR="00093A49" w:rsidRPr="00064846" w:rsidRDefault="00093A49" w:rsidP="00093A49">
      <w:pPr>
        <w:pStyle w:val="Header"/>
        <w:jc w:val="center"/>
        <w:rPr>
          <w:rFonts w:ascii="Life L2" w:hAnsi="Life L2" w:cs="Arial"/>
          <w:b/>
          <w:sz w:val="22"/>
          <w:szCs w:val="22"/>
        </w:rPr>
      </w:pPr>
    </w:p>
    <w:p w:rsidR="00093A49" w:rsidRPr="00064846" w:rsidRDefault="00093A49" w:rsidP="00093A49">
      <w:pPr>
        <w:pStyle w:val="Header"/>
        <w:jc w:val="center"/>
        <w:rPr>
          <w:rFonts w:ascii="Life L2" w:hAnsi="Life L2" w:cs="Arial"/>
          <w:b/>
          <w:sz w:val="22"/>
          <w:szCs w:val="22"/>
        </w:rPr>
      </w:pPr>
    </w:p>
    <w:p w:rsidR="00093A49" w:rsidRPr="00064846" w:rsidRDefault="00093A49" w:rsidP="00093A49">
      <w:pPr>
        <w:pStyle w:val="Header"/>
        <w:jc w:val="center"/>
        <w:rPr>
          <w:rFonts w:ascii="Life L2" w:hAnsi="Life L2" w:cs="Arial"/>
          <w:b/>
          <w:sz w:val="22"/>
          <w:szCs w:val="22"/>
        </w:rPr>
      </w:pPr>
    </w:p>
    <w:p w:rsidR="00093A49" w:rsidRPr="00064846" w:rsidRDefault="00093A49" w:rsidP="00093A49">
      <w:pPr>
        <w:pStyle w:val="Header"/>
        <w:jc w:val="center"/>
        <w:rPr>
          <w:rFonts w:ascii="Life L2" w:hAnsi="Life L2" w:cs="Arial"/>
          <w:b/>
          <w:sz w:val="22"/>
          <w:szCs w:val="22"/>
        </w:rPr>
      </w:pPr>
      <w:r w:rsidRPr="00064846">
        <w:rPr>
          <w:rStyle w:val="Header"/>
          <w:rFonts w:ascii="Life L2" w:hAnsi="Life L2"/>
          <w:b/>
          <w:sz w:val="22"/>
          <w:szCs w:val="22"/>
        </w:rPr>
        <w:t>APPLICATION FOR AUTHORISATION OF THE GENERAL OPERATING CONDITIONS OF A HOUSING SAVINGS BANK</w:t>
      </w:r>
    </w:p>
    <w:p w:rsidR="00093A49" w:rsidRPr="00064846" w:rsidRDefault="00093A49" w:rsidP="00093A49">
      <w:pPr>
        <w:pStyle w:val="Default"/>
        <w:spacing w:after="240"/>
        <w:jc w:val="both"/>
        <w:rPr>
          <w:sz w:val="22"/>
          <w:szCs w:val="22"/>
        </w:rPr>
      </w:pPr>
    </w:p>
    <w:p w:rsidR="00093A49" w:rsidRPr="00064846" w:rsidRDefault="00093A49" w:rsidP="00093A49">
      <w:pPr>
        <w:tabs>
          <w:tab w:val="left" w:pos="5580"/>
        </w:tabs>
        <w:jc w:val="both"/>
        <w:rPr>
          <w:rFonts w:ascii="Life L2" w:hAnsi="Life L2" w:cs="Arial"/>
          <w:sz w:val="22"/>
          <w:szCs w:val="22"/>
        </w:rPr>
      </w:pPr>
    </w:p>
    <w:tbl>
      <w:tblPr>
        <w:tblW w:w="132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338"/>
        <w:gridCol w:w="4582"/>
        <w:gridCol w:w="4582"/>
      </w:tblGrid>
      <w:tr w:rsidR="00093A49" w:rsidRPr="00064846" w:rsidTr="00093A49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161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093A49" w:rsidRPr="00064846" w:rsidRDefault="00093A49" w:rsidP="00093A49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</w:p>
          <w:p w:rsidR="00093A49" w:rsidRPr="00064846" w:rsidRDefault="00093A49" w:rsidP="00093A49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064846">
              <w:rPr>
                <w:rStyle w:val="Normal"/>
                <w:rFonts w:ascii="Life L2" w:hAnsi="Life L2"/>
                <w:b/>
                <w:sz w:val="22"/>
                <w:szCs w:val="22"/>
              </w:rPr>
              <w:t>No.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093A49" w:rsidRPr="00064846" w:rsidRDefault="00093A49" w:rsidP="00093A49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</w:p>
          <w:p w:rsidR="00093A49" w:rsidRPr="00064846" w:rsidRDefault="00093A49" w:rsidP="00093A49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064846">
              <w:rPr>
                <w:rStyle w:val="Normal"/>
                <w:rFonts w:ascii="Life L2" w:hAnsi="Life L2"/>
                <w:b/>
                <w:sz w:val="22"/>
                <w:szCs w:val="22"/>
              </w:rPr>
              <w:t xml:space="preserve">Information to be included in the application for authorisation of the general operating conditions of a housing savings bank 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093A49" w:rsidRPr="00064846" w:rsidRDefault="00093A49" w:rsidP="00093A49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</w:p>
          <w:p w:rsidR="00093A49" w:rsidRPr="00064846" w:rsidRDefault="00093A49" w:rsidP="00093A49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</w:p>
          <w:p w:rsidR="00093A49" w:rsidRPr="00064846" w:rsidRDefault="00093A49" w:rsidP="00093A49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064846">
              <w:rPr>
                <w:rStyle w:val="Normal"/>
                <w:rFonts w:ascii="Life L2" w:hAnsi="Life L2"/>
                <w:b/>
                <w:sz w:val="22"/>
                <w:szCs w:val="22"/>
              </w:rPr>
              <w:t>EXPLANATION</w:t>
            </w:r>
          </w:p>
          <w:p w:rsidR="00093A49" w:rsidRPr="00064846" w:rsidRDefault="00093A49" w:rsidP="00093A49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064846">
              <w:rPr>
                <w:rStyle w:val="Normal"/>
                <w:rFonts w:ascii="Life L2" w:hAnsi="Life L2"/>
                <w:b/>
                <w:sz w:val="22"/>
                <w:szCs w:val="22"/>
              </w:rPr>
              <w:t xml:space="preserve">(list the requested data or indicate the number of </w:t>
            </w:r>
            <w:r w:rsidR="00522C42" w:rsidRPr="00064846">
              <w:rPr>
                <w:rStyle w:val="Normal"/>
                <w:rFonts w:ascii="Life L2" w:hAnsi="Life L2"/>
                <w:b/>
                <w:sz w:val="22"/>
                <w:szCs w:val="22"/>
              </w:rPr>
              <w:t xml:space="preserve">the </w:t>
            </w:r>
            <w:r w:rsidRPr="00064846">
              <w:rPr>
                <w:rStyle w:val="Normal"/>
                <w:rFonts w:ascii="Life L2" w:hAnsi="Life L2"/>
                <w:b/>
                <w:sz w:val="22"/>
                <w:szCs w:val="22"/>
              </w:rPr>
              <w:t>annex in which they can be found)</w:t>
            </w:r>
          </w:p>
        </w:tc>
      </w:tr>
      <w:tr w:rsidR="00093A49" w:rsidRPr="00064846" w:rsidTr="00093A49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516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A49" w:rsidRPr="00064846" w:rsidRDefault="00093A49" w:rsidP="00093A49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2"/>
                <w:szCs w:val="22"/>
              </w:rPr>
            </w:pPr>
            <w:r w:rsidRPr="00064846">
              <w:rPr>
                <w:rStyle w:val="Normal"/>
                <w:rFonts w:ascii="Life L2" w:hAnsi="Life L2"/>
                <w:sz w:val="22"/>
                <w:szCs w:val="22"/>
              </w:rPr>
              <w:t>1</w:t>
            </w:r>
          </w:p>
        </w:tc>
        <w:tc>
          <w:tcPr>
            <w:tcW w:w="3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A49" w:rsidRPr="00064846" w:rsidRDefault="00093A49" w:rsidP="00093A49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064846">
              <w:rPr>
                <w:rStyle w:val="Normal"/>
                <w:rFonts w:ascii="Life L2" w:hAnsi="Life L2"/>
                <w:b/>
                <w:sz w:val="22"/>
                <w:szCs w:val="22"/>
              </w:rPr>
              <w:t xml:space="preserve">Firm and head office of the housing savings bank </w:t>
            </w:r>
          </w:p>
        </w:tc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A49" w:rsidRPr="00064846" w:rsidRDefault="00093A49" w:rsidP="00093A49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Cs/>
                <w:sz w:val="22"/>
                <w:szCs w:val="22"/>
              </w:rPr>
            </w:pPr>
          </w:p>
        </w:tc>
      </w:tr>
      <w:tr w:rsidR="00093A49" w:rsidRPr="00064846" w:rsidTr="00093A49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A49" w:rsidRPr="00064846" w:rsidRDefault="00093A49" w:rsidP="00093A49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2"/>
                <w:szCs w:val="22"/>
              </w:rPr>
            </w:pPr>
            <w:r w:rsidRPr="00064846">
              <w:rPr>
                <w:rStyle w:val="Normal"/>
                <w:rFonts w:ascii="Life L2" w:hAnsi="Life L2"/>
                <w:sz w:val="22"/>
                <w:szCs w:val="22"/>
              </w:rPr>
              <w:t>2</w:t>
            </w:r>
          </w:p>
        </w:tc>
        <w:tc>
          <w:tcPr>
            <w:tcW w:w="3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A49" w:rsidRPr="00064846" w:rsidRDefault="00093A49" w:rsidP="00093A49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064846">
              <w:rPr>
                <w:rStyle w:val="Normal"/>
                <w:rFonts w:ascii="Life L2" w:hAnsi="Life L2"/>
                <w:b/>
                <w:sz w:val="22"/>
                <w:szCs w:val="22"/>
              </w:rPr>
              <w:t>Name and function of the person that will represent the housing savings bank in the process of taking a decision on the application</w:t>
            </w:r>
          </w:p>
        </w:tc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A49" w:rsidRPr="00064846" w:rsidRDefault="00093A49" w:rsidP="00093A49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Cs/>
                <w:i/>
                <w:sz w:val="22"/>
                <w:szCs w:val="22"/>
              </w:rPr>
            </w:pPr>
            <w:r w:rsidRPr="00064846">
              <w:rPr>
                <w:rStyle w:val="Normal"/>
                <w:rFonts w:ascii="Life L2" w:hAnsi="Life L2"/>
                <w:i/>
                <w:sz w:val="22"/>
                <w:szCs w:val="22"/>
              </w:rPr>
              <w:t xml:space="preserve">if the applicant has authorised another person for representation, provide a power of attorney in the form of an original or a certified copy </w:t>
            </w:r>
          </w:p>
        </w:tc>
        <w:tc>
          <w:tcPr>
            <w:tcW w:w="4582" w:type="dxa"/>
          </w:tcPr>
          <w:p w:rsidR="00093A49" w:rsidRPr="00064846" w:rsidRDefault="00093A49" w:rsidP="00093A49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</w:p>
        </w:tc>
      </w:tr>
      <w:tr w:rsidR="00093A49" w:rsidRPr="00064846" w:rsidTr="00093A49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516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A49" w:rsidRPr="00064846" w:rsidRDefault="00093A49" w:rsidP="00093A49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2"/>
                <w:szCs w:val="22"/>
              </w:rPr>
            </w:pPr>
            <w:r w:rsidRPr="00064846">
              <w:rPr>
                <w:rStyle w:val="Normal"/>
                <w:rFonts w:ascii="Life L2" w:hAnsi="Life L2"/>
                <w:sz w:val="22"/>
                <w:szCs w:val="22"/>
              </w:rPr>
              <w:t xml:space="preserve">3 </w:t>
            </w:r>
          </w:p>
        </w:tc>
        <w:tc>
          <w:tcPr>
            <w:tcW w:w="3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A49" w:rsidRPr="00064846" w:rsidRDefault="00093A49" w:rsidP="00093A49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064846">
              <w:rPr>
                <w:rStyle w:val="Normal"/>
                <w:rFonts w:ascii="Life L2" w:hAnsi="Life L2"/>
                <w:b/>
                <w:sz w:val="22"/>
                <w:szCs w:val="22"/>
              </w:rPr>
              <w:t>Name of the person authorised for contact in connection with the application and telephone and fax numbers and e-mail address of that person</w:t>
            </w:r>
          </w:p>
        </w:tc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A49" w:rsidRPr="00064846" w:rsidRDefault="00093A49" w:rsidP="00093A49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Cs/>
                <w:sz w:val="22"/>
                <w:szCs w:val="22"/>
              </w:rPr>
            </w:pPr>
          </w:p>
        </w:tc>
      </w:tr>
      <w:tr w:rsidR="00093A49" w:rsidRPr="00064846" w:rsidTr="00093A49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516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A49" w:rsidRPr="00064846" w:rsidRDefault="00093A49" w:rsidP="00093A49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2"/>
                <w:szCs w:val="22"/>
              </w:rPr>
            </w:pPr>
            <w:r w:rsidRPr="00064846">
              <w:rPr>
                <w:rStyle w:val="Normal"/>
                <w:rFonts w:ascii="Life L2" w:hAnsi="Life L2"/>
                <w:sz w:val="22"/>
                <w:szCs w:val="22"/>
              </w:rPr>
              <w:t>4</w:t>
            </w:r>
          </w:p>
        </w:tc>
        <w:tc>
          <w:tcPr>
            <w:tcW w:w="3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A49" w:rsidRPr="00064846" w:rsidRDefault="00093A49" w:rsidP="00093A49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064846">
              <w:rPr>
                <w:rStyle w:val="Normal"/>
                <w:rFonts w:ascii="Life L2" w:hAnsi="Life L2"/>
                <w:b/>
                <w:sz w:val="22"/>
                <w:szCs w:val="22"/>
              </w:rPr>
              <w:t xml:space="preserve">A description of the actions already taken by the applicant before submitting the application  </w:t>
            </w:r>
          </w:p>
        </w:tc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A49" w:rsidRPr="00064846" w:rsidRDefault="00093A49" w:rsidP="00093A49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064846">
              <w:rPr>
                <w:rStyle w:val="Normal"/>
                <w:rFonts w:ascii="Life L2" w:hAnsi="Life L2"/>
                <w:i/>
                <w:sz w:val="22"/>
                <w:szCs w:val="22"/>
              </w:rPr>
              <w:t>indicate all preparatory activities conducted before the application was submitted</w:t>
            </w:r>
          </w:p>
        </w:tc>
      </w:tr>
      <w:tr w:rsidR="00093A49" w:rsidRPr="00064846" w:rsidTr="00093A49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516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A49" w:rsidRPr="00064846" w:rsidRDefault="00093A49" w:rsidP="00093A49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2"/>
                <w:szCs w:val="22"/>
              </w:rPr>
            </w:pPr>
            <w:r w:rsidRPr="00064846">
              <w:rPr>
                <w:rStyle w:val="Normal"/>
                <w:rFonts w:ascii="Life L2" w:hAnsi="Life L2"/>
                <w:sz w:val="22"/>
                <w:szCs w:val="22"/>
              </w:rPr>
              <w:t>5</w:t>
            </w:r>
          </w:p>
        </w:tc>
        <w:tc>
          <w:tcPr>
            <w:tcW w:w="3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A49" w:rsidRPr="00064846" w:rsidRDefault="00093A49" w:rsidP="00093A49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064846">
              <w:rPr>
                <w:rStyle w:val="Normal"/>
                <w:rFonts w:ascii="Life L2" w:hAnsi="Life L2"/>
                <w:b/>
                <w:sz w:val="22"/>
                <w:szCs w:val="22"/>
              </w:rPr>
              <w:t>General operating condi</w:t>
            </w:r>
            <w:r w:rsidR="00522C42" w:rsidRPr="00064846">
              <w:rPr>
                <w:rStyle w:val="Normal"/>
                <w:rFonts w:ascii="Life L2" w:hAnsi="Life L2"/>
                <w:b/>
                <w:sz w:val="22"/>
                <w:szCs w:val="22"/>
              </w:rPr>
              <w:t>tions of a housing savings bank</w:t>
            </w:r>
            <w:r w:rsidRPr="00064846">
              <w:rPr>
                <w:rStyle w:val="Normal"/>
                <w:rFonts w:ascii="Life L2" w:hAnsi="Life L2"/>
                <w:b/>
                <w:sz w:val="22"/>
                <w:szCs w:val="22"/>
              </w:rPr>
              <w:t xml:space="preserve"> and amendments thereto</w:t>
            </w:r>
          </w:p>
        </w:tc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A49" w:rsidRPr="00064846" w:rsidRDefault="00093A49" w:rsidP="00093A49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064846">
              <w:rPr>
                <w:rStyle w:val="Normal"/>
                <w:rFonts w:ascii="Life L2" w:hAnsi="Life L2"/>
                <w:i/>
                <w:sz w:val="22"/>
                <w:szCs w:val="22"/>
              </w:rPr>
              <w:t xml:space="preserve">provide a draft of </w:t>
            </w:r>
            <w:r w:rsidR="00047A2D" w:rsidRPr="00064846">
              <w:rPr>
                <w:rStyle w:val="Normal"/>
                <w:rFonts w:ascii="Life L2" w:hAnsi="Life L2"/>
                <w:i/>
                <w:sz w:val="22"/>
                <w:szCs w:val="22"/>
              </w:rPr>
              <w:t xml:space="preserve">the </w:t>
            </w:r>
            <w:r w:rsidRPr="00064846">
              <w:rPr>
                <w:rStyle w:val="Normal"/>
                <w:rFonts w:ascii="Life L2" w:hAnsi="Life L2"/>
                <w:i/>
                <w:sz w:val="22"/>
                <w:szCs w:val="22"/>
              </w:rPr>
              <w:t>general operating conditions or draft amendments with visible amendments and the consolidated text of the general operating conditions</w:t>
            </w:r>
          </w:p>
        </w:tc>
      </w:tr>
      <w:tr w:rsidR="00093A49" w:rsidRPr="00064846" w:rsidTr="00093A49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516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A49" w:rsidRPr="00064846" w:rsidRDefault="00093A49" w:rsidP="00093A49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2"/>
                <w:szCs w:val="22"/>
              </w:rPr>
            </w:pPr>
            <w:r w:rsidRPr="00064846">
              <w:rPr>
                <w:rStyle w:val="Normal"/>
                <w:rFonts w:ascii="Life L2" w:hAnsi="Life L2"/>
                <w:sz w:val="22"/>
                <w:szCs w:val="22"/>
              </w:rPr>
              <w:t xml:space="preserve">6 </w:t>
            </w:r>
          </w:p>
        </w:tc>
        <w:tc>
          <w:tcPr>
            <w:tcW w:w="3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A49" w:rsidRPr="00064846" w:rsidRDefault="00093A49" w:rsidP="00093A49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064846">
              <w:rPr>
                <w:rStyle w:val="Normal"/>
                <w:rFonts w:ascii="Life L2" w:hAnsi="Life L2"/>
                <w:b/>
                <w:sz w:val="22"/>
                <w:szCs w:val="22"/>
              </w:rPr>
              <w:t>Explanation of the reasons for amendments to the general operating conditions</w:t>
            </w:r>
          </w:p>
        </w:tc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A49" w:rsidRPr="00064846" w:rsidRDefault="00093A49" w:rsidP="00093A49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064846">
              <w:rPr>
                <w:rStyle w:val="Normal"/>
                <w:rFonts w:ascii="Life L2" w:hAnsi="Life L2"/>
                <w:i/>
                <w:sz w:val="22"/>
                <w:szCs w:val="22"/>
              </w:rPr>
              <w:t xml:space="preserve">describe proposed amendments to the general operating conditions </w:t>
            </w:r>
          </w:p>
        </w:tc>
      </w:tr>
      <w:tr w:rsidR="00093A49" w:rsidRPr="00064846" w:rsidTr="00093A49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516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A49" w:rsidRPr="00064846" w:rsidRDefault="00093A49" w:rsidP="00093A49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2"/>
                <w:szCs w:val="22"/>
              </w:rPr>
            </w:pPr>
            <w:r w:rsidRPr="00064846">
              <w:rPr>
                <w:rStyle w:val="Normal"/>
                <w:rFonts w:ascii="Life L2" w:hAnsi="Life L2"/>
                <w:sz w:val="22"/>
                <w:szCs w:val="22"/>
              </w:rPr>
              <w:t>7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A49" w:rsidRPr="00064846" w:rsidRDefault="00093A49" w:rsidP="00093A49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064846">
              <w:rPr>
                <w:rStyle w:val="Normal"/>
                <w:rFonts w:ascii="Life L2" w:hAnsi="Life L2"/>
                <w:b/>
                <w:sz w:val="22"/>
                <w:szCs w:val="22"/>
              </w:rPr>
              <w:t>Explanation of the objectives to be achieved by amendments to the general operating conditions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A49" w:rsidRPr="00064846" w:rsidRDefault="00093A49" w:rsidP="00093A49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064846">
              <w:rPr>
                <w:rStyle w:val="Normal"/>
                <w:rFonts w:ascii="Life L2" w:hAnsi="Life L2"/>
                <w:i/>
                <w:sz w:val="22"/>
                <w:szCs w:val="22"/>
              </w:rPr>
              <w:t xml:space="preserve">explain the reasons which led to amendments to the general operating conditions and the objectives to be achieved by the amendments    </w:t>
            </w:r>
          </w:p>
        </w:tc>
      </w:tr>
      <w:tr w:rsidR="00093A49" w:rsidRPr="00064846" w:rsidTr="00093A49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84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A49" w:rsidRPr="00064846" w:rsidRDefault="00093A49" w:rsidP="00093A49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2"/>
                <w:szCs w:val="22"/>
              </w:rPr>
            </w:pPr>
            <w:r w:rsidRPr="00064846">
              <w:rPr>
                <w:rStyle w:val="Normal"/>
                <w:rFonts w:ascii="Life L2" w:hAnsi="Life L2"/>
                <w:sz w:val="22"/>
                <w:szCs w:val="22"/>
              </w:rPr>
              <w:lastRenderedPageBreak/>
              <w:t>8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A49" w:rsidRPr="00064846" w:rsidRDefault="00093A49" w:rsidP="00093A49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  <w:vertAlign w:val="superscript"/>
              </w:rPr>
            </w:pPr>
            <w:r w:rsidRPr="00064846">
              <w:rPr>
                <w:rStyle w:val="Normal"/>
                <w:rFonts w:ascii="Life L2" w:hAnsi="Life L2"/>
                <w:b/>
                <w:sz w:val="22"/>
                <w:szCs w:val="22"/>
              </w:rPr>
              <w:t xml:space="preserve">Estimated cost of amendments to </w:t>
            </w:r>
            <w:r w:rsidR="000F60B8" w:rsidRPr="00064846">
              <w:rPr>
                <w:rStyle w:val="Normal"/>
                <w:rFonts w:ascii="Life L2" w:hAnsi="Life L2"/>
                <w:b/>
                <w:sz w:val="22"/>
                <w:szCs w:val="22"/>
              </w:rPr>
              <w:t xml:space="preserve">the </w:t>
            </w:r>
            <w:r w:rsidRPr="00064846">
              <w:rPr>
                <w:rStyle w:val="Normal"/>
                <w:rFonts w:ascii="Life L2" w:hAnsi="Life L2"/>
                <w:b/>
                <w:sz w:val="22"/>
                <w:szCs w:val="22"/>
              </w:rPr>
              <w:t>general operating conditions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3A49" w:rsidRPr="00064846" w:rsidRDefault="00093A49" w:rsidP="000F60B8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064846">
              <w:rPr>
                <w:rStyle w:val="Normal"/>
                <w:rFonts w:ascii="Life L2" w:hAnsi="Life L2"/>
                <w:i/>
                <w:sz w:val="22"/>
                <w:szCs w:val="22"/>
              </w:rPr>
              <w:t>indicate whether amendments to</w:t>
            </w:r>
            <w:r w:rsidR="000F60B8" w:rsidRPr="00064846">
              <w:rPr>
                <w:rStyle w:val="Normal"/>
                <w:rFonts w:ascii="Life L2" w:hAnsi="Life L2"/>
                <w:i/>
                <w:sz w:val="22"/>
                <w:szCs w:val="22"/>
              </w:rPr>
              <w:t xml:space="preserve"> the</w:t>
            </w:r>
            <w:r w:rsidRPr="00064846">
              <w:rPr>
                <w:rStyle w:val="Normal"/>
                <w:rFonts w:ascii="Life L2" w:hAnsi="Life L2"/>
                <w:i/>
                <w:sz w:val="22"/>
                <w:szCs w:val="22"/>
              </w:rPr>
              <w:t xml:space="preserve"> general operating conditions will </w:t>
            </w:r>
            <w:r w:rsidR="000F60B8" w:rsidRPr="00064846">
              <w:rPr>
                <w:rStyle w:val="Normal"/>
                <w:rFonts w:ascii="Life L2" w:hAnsi="Life L2"/>
                <w:i/>
                <w:sz w:val="22"/>
                <w:szCs w:val="22"/>
              </w:rPr>
              <w:t>generate costs</w:t>
            </w:r>
            <w:r w:rsidRPr="00064846">
              <w:rPr>
                <w:rStyle w:val="Normal"/>
                <w:rFonts w:ascii="Life L2" w:hAnsi="Life L2"/>
                <w:i/>
                <w:sz w:val="22"/>
                <w:szCs w:val="22"/>
              </w:rPr>
              <w:t xml:space="preserve"> and indicate the amount of these costs     </w:t>
            </w:r>
          </w:p>
        </w:tc>
      </w:tr>
    </w:tbl>
    <w:p w:rsidR="00093A49" w:rsidRPr="00064846" w:rsidRDefault="00093A49" w:rsidP="00093A49">
      <w:pPr>
        <w:jc w:val="both"/>
        <w:rPr>
          <w:rFonts w:ascii="Life L2" w:hAnsi="Life L2" w:cs="Arial"/>
          <w:color w:val="000000"/>
          <w:sz w:val="22"/>
          <w:szCs w:val="22"/>
        </w:rPr>
      </w:pPr>
    </w:p>
    <w:p w:rsidR="00093A49" w:rsidRPr="00064846" w:rsidRDefault="00093A49" w:rsidP="00093A49">
      <w:pPr>
        <w:jc w:val="both"/>
        <w:rPr>
          <w:rFonts w:ascii="Life L2" w:hAnsi="Life L2" w:cs="Arial"/>
          <w:color w:val="000000"/>
          <w:sz w:val="22"/>
          <w:szCs w:val="22"/>
        </w:rPr>
      </w:pPr>
    </w:p>
    <w:p w:rsidR="00093A49" w:rsidRPr="00064846" w:rsidRDefault="00093A49" w:rsidP="00093A49">
      <w:pPr>
        <w:jc w:val="both"/>
        <w:rPr>
          <w:rFonts w:ascii="Life L2" w:hAnsi="Life L2" w:cs="Arial"/>
          <w:sz w:val="22"/>
          <w:szCs w:val="22"/>
        </w:rPr>
      </w:pPr>
      <w:r w:rsidRPr="00064846">
        <w:rPr>
          <w:rStyle w:val="Normal"/>
          <w:rFonts w:ascii="Life L2" w:hAnsi="Life L2"/>
          <w:sz w:val="22"/>
          <w:szCs w:val="22"/>
        </w:rPr>
        <w:t xml:space="preserve">The applicant hereby declares that all the data and information provided with the application are accurate and complete and that he/she will inform the Croatian National Bank </w:t>
      </w:r>
      <w:proofErr w:type="gramStart"/>
      <w:r w:rsidR="000F60B8" w:rsidRPr="00064846">
        <w:rPr>
          <w:rStyle w:val="Normal"/>
          <w:rFonts w:ascii="Life L2" w:hAnsi="Life L2"/>
          <w:sz w:val="22"/>
          <w:szCs w:val="22"/>
        </w:rPr>
        <w:t>without delay</w:t>
      </w:r>
      <w:proofErr w:type="gramEnd"/>
      <w:r w:rsidR="000F60B8" w:rsidRPr="00064846">
        <w:rPr>
          <w:rStyle w:val="Normal"/>
          <w:rFonts w:ascii="Life L2" w:hAnsi="Life L2"/>
          <w:sz w:val="22"/>
          <w:szCs w:val="22"/>
        </w:rPr>
        <w:t xml:space="preserve"> </w:t>
      </w:r>
      <w:r w:rsidRPr="00064846">
        <w:rPr>
          <w:rStyle w:val="Normal"/>
          <w:rFonts w:ascii="Life L2" w:hAnsi="Life L2"/>
          <w:sz w:val="22"/>
          <w:szCs w:val="22"/>
        </w:rPr>
        <w:t>of any change which might affect the authorisation decision.</w:t>
      </w:r>
    </w:p>
    <w:p w:rsidR="00093A49" w:rsidRPr="00064846" w:rsidRDefault="00093A49" w:rsidP="00093A49">
      <w:pPr>
        <w:jc w:val="both"/>
        <w:rPr>
          <w:rFonts w:ascii="Life L2" w:hAnsi="Life L2" w:cs="Arial"/>
          <w:sz w:val="22"/>
          <w:szCs w:val="22"/>
        </w:rPr>
      </w:pPr>
    </w:p>
    <w:p w:rsidR="00093A49" w:rsidRPr="00064846" w:rsidRDefault="00093A49" w:rsidP="00093A49">
      <w:pPr>
        <w:jc w:val="both"/>
        <w:rPr>
          <w:rFonts w:ascii="Life L2" w:hAnsi="Life L2" w:cs="Arial"/>
          <w:sz w:val="22"/>
          <w:szCs w:val="22"/>
        </w:rPr>
      </w:pPr>
      <w:r w:rsidRPr="00064846">
        <w:rPr>
          <w:rStyle w:val="Normal"/>
          <w:rFonts w:ascii="Life L2" w:hAnsi="Life L2"/>
          <w:sz w:val="22"/>
          <w:szCs w:val="22"/>
        </w:rPr>
        <w:t>Place and date:</w:t>
      </w:r>
    </w:p>
    <w:p w:rsidR="00093A49" w:rsidRPr="00064846" w:rsidRDefault="00093A49" w:rsidP="00093A49">
      <w:pPr>
        <w:jc w:val="both"/>
        <w:rPr>
          <w:rFonts w:ascii="Life L2" w:hAnsi="Life L2" w:cs="Arial"/>
          <w:sz w:val="22"/>
          <w:szCs w:val="22"/>
        </w:rPr>
      </w:pPr>
    </w:p>
    <w:p w:rsidR="00093A49" w:rsidRPr="00064846" w:rsidRDefault="00093A49" w:rsidP="00093A49">
      <w:pPr>
        <w:jc w:val="both"/>
        <w:rPr>
          <w:rFonts w:ascii="Life L2" w:hAnsi="Life L2" w:cs="Arial"/>
          <w:color w:val="000000"/>
          <w:sz w:val="22"/>
          <w:szCs w:val="22"/>
        </w:rPr>
      </w:pPr>
      <w:r w:rsidRPr="00064846">
        <w:rPr>
          <w:rStyle w:val="Normal"/>
          <w:rFonts w:ascii="Life L2" w:hAnsi="Life L2"/>
          <w:sz w:val="22"/>
          <w:szCs w:val="22"/>
        </w:rPr>
        <w:t>Name and signature of the authorised person:</w:t>
      </w:r>
    </w:p>
    <w:p w:rsidR="00093A49" w:rsidRPr="00064846" w:rsidRDefault="00093A49" w:rsidP="00093A49">
      <w:pPr>
        <w:ind w:right="-154"/>
        <w:jc w:val="both"/>
        <w:rPr>
          <w:rFonts w:ascii="Life L2" w:hAnsi="Life L2" w:cs="Arial"/>
          <w:sz w:val="22"/>
          <w:szCs w:val="22"/>
        </w:rPr>
      </w:pPr>
    </w:p>
    <w:p w:rsidR="00093A49" w:rsidRPr="00064846" w:rsidRDefault="00093A49" w:rsidP="00093A49">
      <w:pPr>
        <w:ind w:right="-154"/>
        <w:jc w:val="both"/>
        <w:rPr>
          <w:rFonts w:ascii="Life L2" w:hAnsi="Life L2" w:cs="Arial"/>
          <w:sz w:val="22"/>
          <w:szCs w:val="22"/>
        </w:rPr>
      </w:pPr>
    </w:p>
    <w:p w:rsidR="00093A49" w:rsidRPr="00064846" w:rsidRDefault="00093A49" w:rsidP="00093A49">
      <w:pPr>
        <w:pBdr>
          <w:bottom w:val="single" w:sz="12" w:space="1" w:color="auto"/>
        </w:pBdr>
        <w:rPr>
          <w:rFonts w:ascii="Life L2" w:hAnsi="Life L2"/>
          <w:i/>
          <w:sz w:val="22"/>
          <w:szCs w:val="22"/>
        </w:rPr>
      </w:pPr>
    </w:p>
    <w:p w:rsidR="00093A49" w:rsidRPr="00064846" w:rsidRDefault="00093A49" w:rsidP="00093A49">
      <w:pPr>
        <w:jc w:val="both"/>
        <w:rPr>
          <w:rFonts w:ascii="Life L2" w:hAnsi="Life L2" w:cs="Arial"/>
          <w:i/>
          <w:color w:val="000000"/>
          <w:sz w:val="22"/>
          <w:szCs w:val="22"/>
        </w:rPr>
      </w:pPr>
      <w:r w:rsidRPr="00064846">
        <w:rPr>
          <w:rStyle w:val="Normal"/>
          <w:rFonts w:ascii="Life L2" w:hAnsi="Life L2"/>
          <w:i/>
          <w:color w:val="000000"/>
          <w:sz w:val="22"/>
          <w:szCs w:val="22"/>
        </w:rPr>
        <w:t>Note:</w:t>
      </w:r>
    </w:p>
    <w:p w:rsidR="00093A49" w:rsidRPr="00064846" w:rsidRDefault="00093A49" w:rsidP="00093A49">
      <w:pPr>
        <w:jc w:val="both"/>
        <w:rPr>
          <w:rFonts w:ascii="Life L2" w:hAnsi="Life L2" w:cs="Arial"/>
          <w:i/>
          <w:color w:val="000000"/>
          <w:sz w:val="22"/>
          <w:szCs w:val="22"/>
        </w:rPr>
      </w:pPr>
      <w:r w:rsidRPr="00064846">
        <w:rPr>
          <w:rStyle w:val="Normal"/>
          <w:rFonts w:ascii="Life L2" w:hAnsi="Life L2"/>
          <w:i/>
          <w:color w:val="000000"/>
          <w:sz w:val="22"/>
          <w:szCs w:val="22"/>
        </w:rPr>
        <w:t xml:space="preserve">The completed form </w:t>
      </w:r>
      <w:proofErr w:type="gramStart"/>
      <w:r w:rsidRPr="00064846">
        <w:rPr>
          <w:rStyle w:val="Normal"/>
          <w:rFonts w:ascii="Life L2" w:hAnsi="Life L2"/>
          <w:i/>
          <w:color w:val="000000"/>
          <w:sz w:val="22"/>
          <w:szCs w:val="22"/>
        </w:rPr>
        <w:t>should be printed out, signed, scanned and enclosed with the e-form</w:t>
      </w:r>
      <w:proofErr w:type="gramEnd"/>
      <w:r w:rsidRPr="00064846">
        <w:rPr>
          <w:rStyle w:val="Normal"/>
          <w:rFonts w:ascii="Life L2" w:hAnsi="Life L2"/>
          <w:i/>
          <w:color w:val="000000"/>
          <w:sz w:val="22"/>
          <w:szCs w:val="22"/>
        </w:rPr>
        <w:t>.</w:t>
      </w:r>
    </w:p>
    <w:p w:rsidR="00093A49" w:rsidRPr="00064846" w:rsidRDefault="00093A49" w:rsidP="00093A49">
      <w:pPr>
        <w:jc w:val="both"/>
        <w:rPr>
          <w:rFonts w:ascii="Life L2" w:hAnsi="Life L2" w:cs="Arial"/>
          <w:color w:val="000000"/>
          <w:sz w:val="22"/>
          <w:szCs w:val="22"/>
        </w:rPr>
      </w:pPr>
    </w:p>
    <w:p w:rsidR="00093A49" w:rsidRPr="00064846" w:rsidRDefault="00093A49" w:rsidP="00093A49">
      <w:pPr>
        <w:jc w:val="both"/>
        <w:rPr>
          <w:rFonts w:ascii="Life L2" w:hAnsi="Life L2" w:cs="Arial"/>
          <w:color w:val="000000"/>
          <w:sz w:val="22"/>
          <w:szCs w:val="22"/>
        </w:rPr>
      </w:pPr>
    </w:p>
    <w:sectPr w:rsidR="00093A49" w:rsidRPr="00064846">
      <w:footerReference w:type="even" r:id="rId8"/>
      <w:foot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18" w:rsidRDefault="00C43B18">
      <w:r>
        <w:separator/>
      </w:r>
    </w:p>
  </w:endnote>
  <w:endnote w:type="continuationSeparator" w:id="0">
    <w:p w:rsidR="00C43B18" w:rsidRDefault="00C4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A49" w:rsidRDefault="00093A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:rsidR="00093A49" w:rsidRDefault="00093A4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A49" w:rsidRDefault="00093A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712C">
      <w:rPr>
        <w:rStyle w:val="PageNumber"/>
        <w:noProof/>
      </w:rPr>
      <w:t>2</w:t>
    </w:r>
    <w:r>
      <w:rPr>
        <w:rStyle w:val="PageNumber"/>
      </w:rPr>
      <w:fldChar w:fldCharType="end"/>
    </w:r>
  </w:p>
  <w:p w:rsidR="00093A49" w:rsidRDefault="00093A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18" w:rsidRDefault="00C43B18">
      <w:r>
        <w:separator/>
      </w:r>
    </w:p>
  </w:footnote>
  <w:footnote w:type="continuationSeparator" w:id="0">
    <w:p w:rsidR="00C43B18" w:rsidRDefault="00C43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5BFD"/>
    <w:multiLevelType w:val="hybridMultilevel"/>
    <w:tmpl w:val="A926BD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36487"/>
    <w:multiLevelType w:val="hybridMultilevel"/>
    <w:tmpl w:val="FC084D0E"/>
    <w:lvl w:ilvl="0">
      <w:start w:val="10"/>
      <w:numFmt w:val="bullet"/>
      <w:lvlText w:val="-"/>
      <w:lvlJc w:val="left"/>
      <w:pPr>
        <w:ind w:left="720" w:hanging="360"/>
      </w:pPr>
      <w:rPr>
        <w:rFonts w:ascii="Life L2" w:eastAsia="Times New Roman" w:hAnsi="Life L2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B0565"/>
    <w:multiLevelType w:val="hybridMultilevel"/>
    <w:tmpl w:val="20D87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9174C"/>
    <w:multiLevelType w:val="hybridMultilevel"/>
    <w:tmpl w:val="2D9C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23335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757E3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7F50D12"/>
    <w:multiLevelType w:val="hybridMultilevel"/>
    <w:tmpl w:val="5D32A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572E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CB94342"/>
    <w:multiLevelType w:val="hybridMultilevel"/>
    <w:tmpl w:val="F1F4DBB6"/>
    <w:lvl w:ilvl="0">
      <w:start w:val="10"/>
      <w:numFmt w:val="bullet"/>
      <w:lvlText w:val="-"/>
      <w:lvlJc w:val="left"/>
      <w:pPr>
        <w:ind w:left="720" w:hanging="360"/>
      </w:pPr>
      <w:rPr>
        <w:rFonts w:ascii="Life L2" w:eastAsia="Times New Roman" w:hAnsi="Life L2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8042B"/>
    <w:multiLevelType w:val="hybridMultilevel"/>
    <w:tmpl w:val="7800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E234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34105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3B44D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76532F7"/>
    <w:multiLevelType w:val="hybridMultilevel"/>
    <w:tmpl w:val="04628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8E420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4"/>
  </w:num>
  <w:num w:numId="5">
    <w:abstractNumId w:val="7"/>
  </w:num>
  <w:num w:numId="6">
    <w:abstractNumId w:val="5"/>
  </w:num>
  <w:num w:numId="7">
    <w:abstractNumId w:val="14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0"/>
  </w:num>
  <w:num w:numId="13">
    <w:abstractNumId w:val="13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A1"/>
    <w:rsid w:val="00012F80"/>
    <w:rsid w:val="00047A2D"/>
    <w:rsid w:val="00064846"/>
    <w:rsid w:val="00093A49"/>
    <w:rsid w:val="000F60B8"/>
    <w:rsid w:val="004D712C"/>
    <w:rsid w:val="00522C42"/>
    <w:rsid w:val="00533DC5"/>
    <w:rsid w:val="005F4F28"/>
    <w:rsid w:val="00922D22"/>
    <w:rsid w:val="00A45023"/>
    <w:rsid w:val="00AC37A7"/>
    <w:rsid w:val="00BF4F33"/>
    <w:rsid w:val="00C43B18"/>
    <w:rsid w:val="00D40329"/>
    <w:rsid w:val="00D6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18898-6D99-4104-80C0-D5C39616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B8"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rsid w:val="00B003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qFormat/>
    <w:rsid w:val="00286BB8"/>
    <w:pPr>
      <w:keepNext/>
      <w:jc w:val="both"/>
      <w:outlineLvl w:val="7"/>
    </w:pPr>
    <w:rPr>
      <w:b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286BB8"/>
    <w:pPr>
      <w:jc w:val="both"/>
    </w:pPr>
    <w:rPr>
      <w:color w:val="000000"/>
    </w:rPr>
  </w:style>
  <w:style w:type="paragraph" w:styleId="FootnoteText">
    <w:name w:val="footnote text"/>
    <w:basedOn w:val="Normal"/>
    <w:semiHidden/>
    <w:rsid w:val="00286BB8"/>
    <w:rPr>
      <w:sz w:val="20"/>
    </w:rPr>
  </w:style>
  <w:style w:type="character" w:styleId="FootnoteReference">
    <w:name w:val="footnote reference"/>
    <w:basedOn w:val="DefaultParagraphFont"/>
    <w:semiHidden/>
    <w:rsid w:val="00286BB8"/>
    <w:rPr>
      <w:vertAlign w:val="superscript"/>
      <w:lang w:val="en-GB" w:eastAsia="en-GB"/>
    </w:rPr>
  </w:style>
  <w:style w:type="paragraph" w:styleId="Footer">
    <w:name w:val="footer"/>
    <w:basedOn w:val="Normal"/>
    <w:rsid w:val="00286B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86BB8"/>
  </w:style>
  <w:style w:type="paragraph" w:styleId="Header">
    <w:name w:val="header"/>
    <w:basedOn w:val="Normal"/>
    <w:rsid w:val="000C7F0D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CD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6E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4B11"/>
    <w:pPr>
      <w:autoSpaceDE w:val="0"/>
      <w:autoSpaceDN w:val="0"/>
      <w:adjustRightInd w:val="0"/>
    </w:pPr>
    <w:rPr>
      <w:rFonts w:ascii="Life L2" w:hAnsi="Life L2" w:cs="Life L2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56DD3-EA93-4B0F-B2CC-F1A5B917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Kriteriji za odluku - Zahtjevi za pružanje bankovnih usluga</vt:lpstr>
      <vt:lpstr>Kriteriji za odluku - Zahtjevi za pružanje bankovnih usluga</vt:lpstr>
    </vt:vector>
  </TitlesOfParts>
  <Company>HNB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za odluku - Zahtjevi za pružanje bankovnih usluga</dc:title>
  <dc:subject/>
  <dc:creator>Djelatnik</dc:creator>
  <cp:keywords/>
  <dc:description/>
  <cp:lastModifiedBy>Svjetlana Čolak</cp:lastModifiedBy>
  <cp:revision>2</cp:revision>
  <cp:lastPrinted>2015-04-24T14:35:00Z</cp:lastPrinted>
  <dcterms:created xsi:type="dcterms:W3CDTF">2016-02-19T10:13:00Z</dcterms:created>
  <dcterms:modified xsi:type="dcterms:W3CDTF">2016-02-19T10:13:00Z</dcterms:modified>
</cp:coreProperties>
</file>